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036" w:rsidRDefault="00877B22">
      <w:pPr>
        <w:rPr>
          <w:sz w:val="21"/>
          <w:szCs w:val="21"/>
        </w:rPr>
      </w:pPr>
      <w:r>
        <w:rPr>
          <w:sz w:val="21"/>
          <w:szCs w:val="21"/>
        </w:rPr>
        <w:t>様式７－１</w:t>
      </w:r>
    </w:p>
    <w:p w:rsidR="00F01036" w:rsidRDefault="00877B22">
      <w:pPr>
        <w:jc w:val="center"/>
        <w:rPr>
          <w:sz w:val="28"/>
          <w:szCs w:val="28"/>
        </w:rPr>
      </w:pPr>
      <w:r>
        <w:rPr>
          <w:sz w:val="28"/>
          <w:szCs w:val="28"/>
        </w:rPr>
        <w:t>提案時見積書</w:t>
      </w:r>
    </w:p>
    <w:p w:rsidR="00F01036" w:rsidRDefault="00F01036"/>
    <w:p w:rsidR="00F01036" w:rsidRDefault="00877B22">
      <w:pPr>
        <w:jc w:val="right"/>
      </w:pPr>
      <w:r>
        <w:t>令和６年　　月　　日</w:t>
      </w:r>
    </w:p>
    <w:p w:rsidR="00F01036" w:rsidRDefault="00F01036"/>
    <w:p w:rsidR="00F01036" w:rsidRDefault="00877B22">
      <w:pPr>
        <w:ind w:firstLine="228"/>
      </w:pPr>
      <w:r>
        <w:t>上士幌町長　様</w:t>
      </w:r>
    </w:p>
    <w:p w:rsidR="00F01036" w:rsidRDefault="00F01036"/>
    <w:p w:rsidR="00F01036" w:rsidRDefault="00877B22">
      <w:r>
        <w:t xml:space="preserve">　　　　　　　　　　　　　代表者　住　　　　所</w:t>
      </w:r>
    </w:p>
    <w:p w:rsidR="00F01036" w:rsidRDefault="00877B22">
      <w:r>
        <w:t xml:space="preserve">　　　　　　　　　　　　　　　　　商号又は名称</w:t>
      </w:r>
    </w:p>
    <w:p w:rsidR="00F01036" w:rsidRDefault="00877B22">
      <w:r>
        <w:t xml:space="preserve">　　　　　　　　　　　　　　　　　代表者職氏名　　　　　　　　　　　　　　印</w:t>
      </w:r>
    </w:p>
    <w:p w:rsidR="00F01036" w:rsidRDefault="00F01036"/>
    <w:p w:rsidR="00F01036" w:rsidRDefault="00877B22">
      <w:r>
        <w:t xml:space="preserve">　上士幌町マイクログリッド実施設計及び設備構築業務公募型プロポーザル実施要領に基づき、各条項を承諾の上、下記金額をもって参加します。</w:t>
      </w:r>
    </w:p>
    <w:p w:rsidR="00F01036" w:rsidRDefault="00F01036"/>
    <w:p w:rsidR="00F01036" w:rsidRDefault="00877B22">
      <w:r>
        <w:t>１　業務名　上士幌町マイクログリッド実施設計及び設備構築業務</w:t>
      </w:r>
    </w:p>
    <w:p w:rsidR="00F01036" w:rsidRDefault="00F01036"/>
    <w:p w:rsidR="00F01036" w:rsidRDefault="00877B22">
      <w:r>
        <w:t>２　提案価格</w:t>
      </w:r>
    </w:p>
    <w:p w:rsidR="00F01036" w:rsidRDefault="00F01036"/>
    <w:p w:rsidR="00F01036" w:rsidRDefault="00877B22">
      <w:pPr>
        <w:rPr>
          <w:highlight w:val="yellow"/>
        </w:rPr>
      </w:pPr>
      <w:r>
        <w:t>（１）提案価格</w:t>
      </w:r>
      <w:r w:rsidRPr="00877B22">
        <w:t>（税込）</w:t>
      </w:r>
      <w:r w:rsidRPr="00877B22">
        <w:t>：</w:t>
      </w:r>
      <w:r w:rsidRPr="00877B22">
        <w:rPr>
          <w:color w:val="000000"/>
        </w:rPr>
        <w:t>実施設計及び設備構築業務に係る費用</w:t>
      </w:r>
    </w:p>
    <w:tbl>
      <w:tblPr>
        <w:tblStyle w:val="aff4"/>
        <w:tblW w:w="91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558"/>
        <w:gridCol w:w="559"/>
        <w:gridCol w:w="559"/>
        <w:gridCol w:w="559"/>
        <w:gridCol w:w="559"/>
        <w:gridCol w:w="558"/>
        <w:gridCol w:w="559"/>
        <w:gridCol w:w="559"/>
        <w:gridCol w:w="559"/>
        <w:gridCol w:w="559"/>
        <w:gridCol w:w="559"/>
      </w:tblGrid>
      <w:tr w:rsidR="00F01036">
        <w:tc>
          <w:tcPr>
            <w:tcW w:w="2977" w:type="dxa"/>
            <w:tcBorders>
              <w:bottom w:val="nil"/>
            </w:tcBorders>
          </w:tcPr>
          <w:p w:rsidR="00F01036" w:rsidRDefault="00F01036"/>
        </w:tc>
        <w:tc>
          <w:tcPr>
            <w:tcW w:w="558" w:type="dxa"/>
            <w:tcBorders>
              <w:bottom w:val="nil"/>
            </w:tcBorders>
          </w:tcPr>
          <w:p w:rsidR="00F01036" w:rsidRDefault="00F01036"/>
        </w:tc>
        <w:tc>
          <w:tcPr>
            <w:tcW w:w="559" w:type="dxa"/>
            <w:tcBorders>
              <w:bottom w:val="nil"/>
            </w:tcBorders>
          </w:tcPr>
          <w:p w:rsidR="00F01036" w:rsidRDefault="00877B22">
            <w:pPr>
              <w:jc w:val="right"/>
              <w:rPr>
                <w:sz w:val="18"/>
                <w:szCs w:val="18"/>
              </w:rPr>
            </w:pPr>
            <w:r>
              <w:rPr>
                <w:sz w:val="18"/>
                <w:szCs w:val="18"/>
              </w:rPr>
              <w:t>十</w:t>
            </w:r>
          </w:p>
        </w:tc>
        <w:tc>
          <w:tcPr>
            <w:tcW w:w="559" w:type="dxa"/>
            <w:tcBorders>
              <w:bottom w:val="nil"/>
            </w:tcBorders>
          </w:tcPr>
          <w:p w:rsidR="00F01036" w:rsidRDefault="00877B22">
            <w:pPr>
              <w:jc w:val="right"/>
              <w:rPr>
                <w:sz w:val="18"/>
                <w:szCs w:val="18"/>
              </w:rPr>
            </w:pPr>
            <w:r>
              <w:rPr>
                <w:sz w:val="18"/>
                <w:szCs w:val="18"/>
              </w:rPr>
              <w:t>億</w:t>
            </w:r>
          </w:p>
        </w:tc>
        <w:tc>
          <w:tcPr>
            <w:tcW w:w="559" w:type="dxa"/>
            <w:tcBorders>
              <w:bottom w:val="nil"/>
            </w:tcBorders>
          </w:tcPr>
          <w:p w:rsidR="00F01036" w:rsidRDefault="00877B22">
            <w:pPr>
              <w:jc w:val="right"/>
              <w:rPr>
                <w:sz w:val="18"/>
                <w:szCs w:val="18"/>
              </w:rPr>
            </w:pPr>
            <w:r>
              <w:rPr>
                <w:sz w:val="18"/>
                <w:szCs w:val="18"/>
              </w:rPr>
              <w:t>千</w:t>
            </w:r>
          </w:p>
        </w:tc>
        <w:tc>
          <w:tcPr>
            <w:tcW w:w="559" w:type="dxa"/>
            <w:tcBorders>
              <w:bottom w:val="nil"/>
            </w:tcBorders>
          </w:tcPr>
          <w:p w:rsidR="00F01036" w:rsidRDefault="00877B22">
            <w:pPr>
              <w:jc w:val="right"/>
              <w:rPr>
                <w:sz w:val="18"/>
                <w:szCs w:val="18"/>
              </w:rPr>
            </w:pPr>
            <w:r>
              <w:rPr>
                <w:sz w:val="18"/>
                <w:szCs w:val="18"/>
              </w:rPr>
              <w:t>百</w:t>
            </w:r>
          </w:p>
        </w:tc>
        <w:tc>
          <w:tcPr>
            <w:tcW w:w="558" w:type="dxa"/>
            <w:tcBorders>
              <w:bottom w:val="nil"/>
            </w:tcBorders>
          </w:tcPr>
          <w:p w:rsidR="00F01036" w:rsidRDefault="00877B22">
            <w:pPr>
              <w:jc w:val="right"/>
              <w:rPr>
                <w:sz w:val="18"/>
                <w:szCs w:val="18"/>
              </w:rPr>
            </w:pPr>
            <w:r>
              <w:rPr>
                <w:sz w:val="18"/>
                <w:szCs w:val="18"/>
              </w:rPr>
              <w:t>十</w:t>
            </w:r>
          </w:p>
        </w:tc>
        <w:tc>
          <w:tcPr>
            <w:tcW w:w="559" w:type="dxa"/>
            <w:tcBorders>
              <w:bottom w:val="nil"/>
            </w:tcBorders>
          </w:tcPr>
          <w:p w:rsidR="00F01036" w:rsidRDefault="00877B22">
            <w:pPr>
              <w:jc w:val="right"/>
              <w:rPr>
                <w:sz w:val="18"/>
                <w:szCs w:val="18"/>
              </w:rPr>
            </w:pPr>
            <w:r>
              <w:rPr>
                <w:sz w:val="18"/>
                <w:szCs w:val="18"/>
              </w:rPr>
              <w:t>万</w:t>
            </w:r>
          </w:p>
        </w:tc>
        <w:tc>
          <w:tcPr>
            <w:tcW w:w="559" w:type="dxa"/>
            <w:tcBorders>
              <w:bottom w:val="nil"/>
            </w:tcBorders>
          </w:tcPr>
          <w:p w:rsidR="00F01036" w:rsidRDefault="00877B22">
            <w:pPr>
              <w:jc w:val="right"/>
              <w:rPr>
                <w:sz w:val="18"/>
                <w:szCs w:val="18"/>
              </w:rPr>
            </w:pPr>
            <w:r>
              <w:rPr>
                <w:sz w:val="18"/>
                <w:szCs w:val="18"/>
              </w:rPr>
              <w:t>千</w:t>
            </w:r>
          </w:p>
        </w:tc>
        <w:tc>
          <w:tcPr>
            <w:tcW w:w="559" w:type="dxa"/>
            <w:tcBorders>
              <w:bottom w:val="nil"/>
            </w:tcBorders>
          </w:tcPr>
          <w:p w:rsidR="00F01036" w:rsidRDefault="00877B22">
            <w:pPr>
              <w:jc w:val="right"/>
              <w:rPr>
                <w:sz w:val="18"/>
                <w:szCs w:val="18"/>
              </w:rPr>
            </w:pPr>
            <w:r>
              <w:rPr>
                <w:sz w:val="18"/>
                <w:szCs w:val="18"/>
              </w:rPr>
              <w:t>百</w:t>
            </w:r>
          </w:p>
        </w:tc>
        <w:tc>
          <w:tcPr>
            <w:tcW w:w="559" w:type="dxa"/>
            <w:tcBorders>
              <w:bottom w:val="nil"/>
            </w:tcBorders>
          </w:tcPr>
          <w:p w:rsidR="00F01036" w:rsidRDefault="00877B22">
            <w:pPr>
              <w:jc w:val="right"/>
              <w:rPr>
                <w:sz w:val="18"/>
                <w:szCs w:val="18"/>
              </w:rPr>
            </w:pPr>
            <w:r>
              <w:rPr>
                <w:sz w:val="18"/>
                <w:szCs w:val="18"/>
              </w:rPr>
              <w:t>十</w:t>
            </w:r>
          </w:p>
        </w:tc>
        <w:tc>
          <w:tcPr>
            <w:tcW w:w="559" w:type="dxa"/>
            <w:tcBorders>
              <w:bottom w:val="nil"/>
            </w:tcBorders>
          </w:tcPr>
          <w:p w:rsidR="00F01036" w:rsidRDefault="00877B22">
            <w:pPr>
              <w:jc w:val="right"/>
              <w:rPr>
                <w:sz w:val="18"/>
                <w:szCs w:val="18"/>
              </w:rPr>
            </w:pPr>
            <w:r>
              <w:rPr>
                <w:sz w:val="18"/>
                <w:szCs w:val="18"/>
              </w:rPr>
              <w:t>円</w:t>
            </w:r>
          </w:p>
        </w:tc>
      </w:tr>
      <w:tr w:rsidR="00F01036">
        <w:trPr>
          <w:trHeight w:val="812"/>
        </w:trPr>
        <w:tc>
          <w:tcPr>
            <w:tcW w:w="2977" w:type="dxa"/>
            <w:tcBorders>
              <w:top w:val="nil"/>
            </w:tcBorders>
          </w:tcPr>
          <w:p w:rsidR="00F01036" w:rsidRDefault="00877B22">
            <w:pPr>
              <w:jc w:val="center"/>
            </w:pPr>
            <w:r>
              <w:t>金　　額</w:t>
            </w:r>
          </w:p>
          <w:p w:rsidR="00F01036" w:rsidRDefault="00877B22">
            <w:pPr>
              <w:jc w:val="center"/>
            </w:pPr>
            <w:r>
              <w:t>（提案価格）</w:t>
            </w:r>
          </w:p>
        </w:tc>
        <w:tc>
          <w:tcPr>
            <w:tcW w:w="558"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c>
          <w:tcPr>
            <w:tcW w:w="558" w:type="dxa"/>
            <w:tcBorders>
              <w:top w:val="nil"/>
            </w:tcBorders>
            <w:vAlign w:val="center"/>
          </w:tcPr>
          <w:p w:rsidR="00F01036" w:rsidRDefault="00F01036">
            <w:pPr>
              <w:jc w:val="center"/>
            </w:pPr>
            <w:bookmarkStart w:id="0" w:name="_GoBack"/>
            <w:bookmarkEnd w:id="0"/>
          </w:p>
        </w:tc>
        <w:tc>
          <w:tcPr>
            <w:tcW w:w="559"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r>
    </w:tbl>
    <w:p w:rsidR="00F01036" w:rsidRDefault="00F01036"/>
    <w:p w:rsidR="00F01036" w:rsidRDefault="00877B22">
      <w:pPr>
        <w:rPr>
          <w:highlight w:val="yellow"/>
        </w:rPr>
      </w:pPr>
      <w:r>
        <w:t>（２）提案価格（税込）：</w:t>
      </w:r>
      <w:r w:rsidRPr="00877B22">
        <w:t>うち、</w:t>
      </w:r>
      <w:r w:rsidRPr="00877B22">
        <w:rPr>
          <w:color w:val="000000"/>
        </w:rPr>
        <w:t>実施設計に係る費用</w:t>
      </w:r>
    </w:p>
    <w:tbl>
      <w:tblPr>
        <w:tblStyle w:val="aff5"/>
        <w:tblW w:w="91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558"/>
        <w:gridCol w:w="559"/>
        <w:gridCol w:w="559"/>
        <w:gridCol w:w="559"/>
        <w:gridCol w:w="559"/>
        <w:gridCol w:w="558"/>
        <w:gridCol w:w="559"/>
        <w:gridCol w:w="559"/>
        <w:gridCol w:w="559"/>
        <w:gridCol w:w="559"/>
        <w:gridCol w:w="559"/>
      </w:tblGrid>
      <w:tr w:rsidR="00F01036">
        <w:tc>
          <w:tcPr>
            <w:tcW w:w="2977" w:type="dxa"/>
            <w:tcBorders>
              <w:bottom w:val="nil"/>
            </w:tcBorders>
          </w:tcPr>
          <w:p w:rsidR="00F01036" w:rsidRDefault="00F01036"/>
        </w:tc>
        <w:tc>
          <w:tcPr>
            <w:tcW w:w="558" w:type="dxa"/>
            <w:tcBorders>
              <w:bottom w:val="nil"/>
            </w:tcBorders>
          </w:tcPr>
          <w:p w:rsidR="00F01036" w:rsidRDefault="00F01036"/>
        </w:tc>
        <w:tc>
          <w:tcPr>
            <w:tcW w:w="559" w:type="dxa"/>
            <w:tcBorders>
              <w:bottom w:val="nil"/>
            </w:tcBorders>
          </w:tcPr>
          <w:p w:rsidR="00F01036" w:rsidRDefault="00877B22">
            <w:pPr>
              <w:jc w:val="right"/>
              <w:rPr>
                <w:sz w:val="18"/>
                <w:szCs w:val="18"/>
              </w:rPr>
            </w:pPr>
            <w:r>
              <w:rPr>
                <w:sz w:val="18"/>
                <w:szCs w:val="18"/>
              </w:rPr>
              <w:t>十</w:t>
            </w:r>
          </w:p>
        </w:tc>
        <w:tc>
          <w:tcPr>
            <w:tcW w:w="559" w:type="dxa"/>
            <w:tcBorders>
              <w:bottom w:val="nil"/>
            </w:tcBorders>
          </w:tcPr>
          <w:p w:rsidR="00F01036" w:rsidRDefault="00877B22">
            <w:pPr>
              <w:jc w:val="right"/>
              <w:rPr>
                <w:sz w:val="18"/>
                <w:szCs w:val="18"/>
              </w:rPr>
            </w:pPr>
            <w:r>
              <w:rPr>
                <w:sz w:val="18"/>
                <w:szCs w:val="18"/>
              </w:rPr>
              <w:t>億</w:t>
            </w:r>
          </w:p>
        </w:tc>
        <w:tc>
          <w:tcPr>
            <w:tcW w:w="559" w:type="dxa"/>
            <w:tcBorders>
              <w:bottom w:val="nil"/>
            </w:tcBorders>
          </w:tcPr>
          <w:p w:rsidR="00F01036" w:rsidRDefault="00877B22">
            <w:pPr>
              <w:jc w:val="right"/>
              <w:rPr>
                <w:sz w:val="18"/>
                <w:szCs w:val="18"/>
              </w:rPr>
            </w:pPr>
            <w:r>
              <w:rPr>
                <w:sz w:val="18"/>
                <w:szCs w:val="18"/>
              </w:rPr>
              <w:t>千</w:t>
            </w:r>
          </w:p>
        </w:tc>
        <w:tc>
          <w:tcPr>
            <w:tcW w:w="559" w:type="dxa"/>
            <w:tcBorders>
              <w:bottom w:val="nil"/>
            </w:tcBorders>
          </w:tcPr>
          <w:p w:rsidR="00F01036" w:rsidRDefault="00877B22">
            <w:pPr>
              <w:jc w:val="right"/>
              <w:rPr>
                <w:sz w:val="18"/>
                <w:szCs w:val="18"/>
              </w:rPr>
            </w:pPr>
            <w:r>
              <w:rPr>
                <w:sz w:val="18"/>
                <w:szCs w:val="18"/>
              </w:rPr>
              <w:t>百</w:t>
            </w:r>
          </w:p>
        </w:tc>
        <w:tc>
          <w:tcPr>
            <w:tcW w:w="558" w:type="dxa"/>
            <w:tcBorders>
              <w:bottom w:val="nil"/>
            </w:tcBorders>
          </w:tcPr>
          <w:p w:rsidR="00F01036" w:rsidRDefault="00877B22">
            <w:pPr>
              <w:jc w:val="right"/>
              <w:rPr>
                <w:sz w:val="18"/>
                <w:szCs w:val="18"/>
              </w:rPr>
            </w:pPr>
            <w:r>
              <w:rPr>
                <w:sz w:val="18"/>
                <w:szCs w:val="18"/>
              </w:rPr>
              <w:t>十</w:t>
            </w:r>
          </w:p>
        </w:tc>
        <w:tc>
          <w:tcPr>
            <w:tcW w:w="559" w:type="dxa"/>
            <w:tcBorders>
              <w:bottom w:val="nil"/>
            </w:tcBorders>
          </w:tcPr>
          <w:p w:rsidR="00F01036" w:rsidRDefault="00877B22">
            <w:pPr>
              <w:jc w:val="right"/>
              <w:rPr>
                <w:sz w:val="18"/>
                <w:szCs w:val="18"/>
              </w:rPr>
            </w:pPr>
            <w:r>
              <w:rPr>
                <w:sz w:val="18"/>
                <w:szCs w:val="18"/>
              </w:rPr>
              <w:t>万</w:t>
            </w:r>
          </w:p>
        </w:tc>
        <w:tc>
          <w:tcPr>
            <w:tcW w:w="559" w:type="dxa"/>
            <w:tcBorders>
              <w:bottom w:val="nil"/>
            </w:tcBorders>
          </w:tcPr>
          <w:p w:rsidR="00F01036" w:rsidRDefault="00877B22">
            <w:pPr>
              <w:jc w:val="right"/>
              <w:rPr>
                <w:sz w:val="18"/>
                <w:szCs w:val="18"/>
              </w:rPr>
            </w:pPr>
            <w:r>
              <w:rPr>
                <w:sz w:val="18"/>
                <w:szCs w:val="18"/>
              </w:rPr>
              <w:t>千</w:t>
            </w:r>
          </w:p>
        </w:tc>
        <w:tc>
          <w:tcPr>
            <w:tcW w:w="559" w:type="dxa"/>
            <w:tcBorders>
              <w:bottom w:val="nil"/>
            </w:tcBorders>
          </w:tcPr>
          <w:p w:rsidR="00F01036" w:rsidRDefault="00877B22">
            <w:pPr>
              <w:jc w:val="right"/>
              <w:rPr>
                <w:sz w:val="18"/>
                <w:szCs w:val="18"/>
              </w:rPr>
            </w:pPr>
            <w:r>
              <w:rPr>
                <w:sz w:val="18"/>
                <w:szCs w:val="18"/>
              </w:rPr>
              <w:t>百</w:t>
            </w:r>
          </w:p>
        </w:tc>
        <w:tc>
          <w:tcPr>
            <w:tcW w:w="559" w:type="dxa"/>
            <w:tcBorders>
              <w:bottom w:val="nil"/>
            </w:tcBorders>
          </w:tcPr>
          <w:p w:rsidR="00F01036" w:rsidRDefault="00877B22">
            <w:pPr>
              <w:jc w:val="right"/>
              <w:rPr>
                <w:sz w:val="18"/>
                <w:szCs w:val="18"/>
              </w:rPr>
            </w:pPr>
            <w:r>
              <w:rPr>
                <w:sz w:val="18"/>
                <w:szCs w:val="18"/>
              </w:rPr>
              <w:t>十</w:t>
            </w:r>
          </w:p>
        </w:tc>
        <w:tc>
          <w:tcPr>
            <w:tcW w:w="559" w:type="dxa"/>
            <w:tcBorders>
              <w:bottom w:val="nil"/>
            </w:tcBorders>
          </w:tcPr>
          <w:p w:rsidR="00F01036" w:rsidRDefault="00877B22">
            <w:pPr>
              <w:jc w:val="right"/>
              <w:rPr>
                <w:sz w:val="18"/>
                <w:szCs w:val="18"/>
              </w:rPr>
            </w:pPr>
            <w:r>
              <w:rPr>
                <w:sz w:val="18"/>
                <w:szCs w:val="18"/>
              </w:rPr>
              <w:t>円</w:t>
            </w:r>
          </w:p>
        </w:tc>
      </w:tr>
      <w:tr w:rsidR="00F01036">
        <w:trPr>
          <w:trHeight w:val="812"/>
        </w:trPr>
        <w:tc>
          <w:tcPr>
            <w:tcW w:w="2977" w:type="dxa"/>
            <w:tcBorders>
              <w:top w:val="nil"/>
            </w:tcBorders>
          </w:tcPr>
          <w:p w:rsidR="00F01036" w:rsidRDefault="00877B22">
            <w:pPr>
              <w:jc w:val="center"/>
            </w:pPr>
            <w:r>
              <w:t>金　　額</w:t>
            </w:r>
          </w:p>
          <w:p w:rsidR="00F01036" w:rsidRDefault="00877B22">
            <w:pPr>
              <w:jc w:val="center"/>
            </w:pPr>
            <w:r>
              <w:t>（提案価格）</w:t>
            </w:r>
          </w:p>
        </w:tc>
        <w:tc>
          <w:tcPr>
            <w:tcW w:w="558"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c>
          <w:tcPr>
            <w:tcW w:w="558"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c>
          <w:tcPr>
            <w:tcW w:w="559" w:type="dxa"/>
            <w:tcBorders>
              <w:top w:val="nil"/>
            </w:tcBorders>
            <w:vAlign w:val="center"/>
          </w:tcPr>
          <w:p w:rsidR="00F01036" w:rsidRDefault="00F01036">
            <w:pPr>
              <w:jc w:val="center"/>
            </w:pPr>
          </w:p>
        </w:tc>
      </w:tr>
    </w:tbl>
    <w:p w:rsidR="00F01036" w:rsidRDefault="00F01036"/>
    <w:p w:rsidR="00F01036" w:rsidRDefault="00F01036"/>
    <w:p w:rsidR="00F01036" w:rsidRDefault="00877B22">
      <w:r>
        <w:rPr>
          <w:sz w:val="26"/>
          <w:szCs w:val="26"/>
        </w:rPr>
        <w:t>（</w:t>
      </w:r>
      <w:r>
        <w:t>注意事項）</w:t>
      </w:r>
    </w:p>
    <w:p w:rsidR="00F01036" w:rsidRDefault="00877B22">
      <w:r>
        <w:t xml:space="preserve">　１　金額は算用数字で記入し、頭部に￥を付記すること。</w:t>
      </w:r>
    </w:p>
    <w:p w:rsidR="00F01036" w:rsidRDefault="00877B22">
      <w:r>
        <w:t xml:space="preserve">　２　消費税率等については</w:t>
      </w:r>
      <w:r>
        <w:t>10</w:t>
      </w:r>
      <w:r>
        <w:t>％を用いること。</w:t>
      </w: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800100</wp:posOffset>
                </wp:positionV>
                <wp:extent cx="3057525" cy="390525"/>
                <wp:effectExtent l="0" t="0" r="0" b="0"/>
                <wp:wrapNone/>
                <wp:docPr id="2" name=""/>
                <wp:cNvGraphicFramePr/>
                <a:graphic xmlns:a="http://schemas.openxmlformats.org/drawingml/2006/main">
                  <a:graphicData uri="http://schemas.microsoft.com/office/word/2010/wordprocessingShape">
                    <wps:wsp>
                      <wps:cNvSpPr/>
                      <wps:spPr>
                        <a:xfrm>
                          <a:off x="3822000" y="3589500"/>
                          <a:ext cx="3048000" cy="381000"/>
                        </a:xfrm>
                        <a:prstGeom prst="rect">
                          <a:avLst/>
                        </a:prstGeom>
                        <a:noFill/>
                        <a:ln>
                          <a:noFill/>
                        </a:ln>
                      </wps:spPr>
                      <wps:txbx>
                        <w:txbxContent>
                          <w:p w:rsidR="00F01036" w:rsidRDefault="00877B22">
                            <w:pPr>
                              <w:textDirection w:val="btLr"/>
                            </w:pPr>
                            <w:r>
                              <w:rPr>
                                <w:color w:val="000000"/>
                              </w:rPr>
                              <w:t>※</w:t>
                            </w:r>
                            <w:r>
                              <w:rPr>
                                <w:color w:val="000000"/>
                              </w:rPr>
                              <w:t>本書の提出は１部のみ</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0;margin-top:63pt;width:240.75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" filled="f" stroked="f">
                <v:textbox inset="2.53958mm,1.2694mm,2.53958mm,1.2694mm">
                  <w:txbxContent>
                    <w:p w:rsidR="00F01036" w:rsidRDefault="00877B22">
                      <w:pPr>
                        <w:textDirection w:val="btLr"/>
                      </w:pPr>
                      <w:r>
                        <w:rPr>
                          <w:color w:val="000000"/>
                        </w:rPr>
                        <w:t>※</w:t>
                      </w:r>
                      <w:r>
                        <w:rPr>
                          <w:color w:val="000000"/>
                        </w:rPr>
                        <w:t>本書の提出は１部のみ</w:t>
                      </w:r>
                    </w:p>
                  </w:txbxContent>
                </v:textbox>
              </v:rect>
            </w:pict>
          </mc:Fallback>
        </mc:AlternateContent>
      </w:r>
    </w:p>
    <w:sectPr w:rsidR="00F01036">
      <w:pgSz w:w="11907" w:h="16840"/>
      <w:pgMar w:top="851" w:right="1247" w:bottom="993" w:left="1247" w:header="851" w:footer="51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00000001" w:usb1="08070000" w:usb2="00000010" w:usb3="00000000" w:csb0="00020000" w:csb1="00000000"/>
  </w:font>
  <w:font w:name="Courier New">
    <w:panose1 w:val="02070309020205020404"/>
    <w:charset w:val="00"/>
    <w:family w:val="modern"/>
    <w:pitch w:val="fixed"/>
    <w:sig w:usb0="00000003" w:usb1="00000000" w:usb2="00000000" w:usb3="00000000" w:csb0="00000001" w:csb1="00000000"/>
  </w:font>
  <w:font w:name="ＭＳ Ｐゴシック">
    <w:panose1 w:val="020B0600070205080204"/>
    <w:charset w:val="80"/>
    <w:family w:val="roman"/>
    <w:notTrueType/>
    <w:pitch w:val="default"/>
  </w:font>
  <w:font w:name="MS UI Gothic">
    <w:panose1 w:val="020B0600070205080204"/>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36"/>
    <w:rsid w:val="00877B22"/>
    <w:rsid w:val="00F01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77AE85C-8E9C-495B-B57F-D9114DED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9FD"/>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Indent"/>
    <w:basedOn w:val="a"/>
    <w:pPr>
      <w:ind w:left="189" w:hangingChars="90" w:hanging="189"/>
    </w:pPr>
    <w:rPr>
      <w:rFonts w:ascii="Century"/>
      <w:szCs w:val="24"/>
    </w:rPr>
  </w:style>
  <w:style w:type="paragraph" w:styleId="a5">
    <w:name w:val="Body Text"/>
    <w:basedOn w:val="a"/>
    <w:link w:val="a6"/>
    <w:rPr>
      <w:rFonts w:ascii="Century"/>
      <w:sz w:val="21"/>
    </w:rPr>
  </w:style>
  <w:style w:type="character" w:customStyle="1" w:styleId="a6">
    <w:name w:val="本文 (文字)"/>
    <w:link w:val="a5"/>
    <w:rsid w:val="00470FCB"/>
    <w:rPr>
      <w:rFonts w:ascii="Century" w:eastAsia="ＭＳ 明朝" w:hAnsi="Century"/>
      <w:kern w:val="2"/>
      <w:sz w:val="21"/>
      <w:lang w:val="en-US" w:eastAsia="ja-JP" w:bidi="ar-SA"/>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ランワード"/>
    <w:pPr>
      <w:wordWrap w:val="0"/>
      <w:autoSpaceDE w:val="0"/>
      <w:autoSpaceDN w:val="0"/>
      <w:adjustRightInd w:val="0"/>
      <w:spacing w:line="477" w:lineRule="exact"/>
    </w:pPr>
    <w:rPr>
      <w:spacing w:val="2"/>
      <w:sz w:val="21"/>
      <w:szCs w:val="21"/>
    </w:rPr>
  </w:style>
  <w:style w:type="paragraph" w:styleId="ac">
    <w:name w:val="Date"/>
    <w:basedOn w:val="a"/>
    <w:next w:val="a"/>
    <w:rPr>
      <w:rFonts w:ascii="ＭＳ ゴシック" w:eastAsia="ＭＳ ゴシック"/>
      <w:sz w:val="36"/>
      <w:szCs w:val="24"/>
    </w:rPr>
  </w:style>
  <w:style w:type="character" w:styleId="ad">
    <w:name w:val="Hyperlink"/>
    <w:rPr>
      <w:color w:val="000000"/>
      <w:u w:val="single"/>
    </w:rPr>
  </w:style>
  <w:style w:type="paragraph" w:styleId="ae">
    <w:name w:val="Note Heading"/>
    <w:basedOn w:val="a"/>
    <w:next w:val="a"/>
    <w:link w:val="af"/>
    <w:pPr>
      <w:jc w:val="center"/>
    </w:pPr>
    <w:rPr>
      <w:rFonts w:ascii="Century"/>
      <w:spacing w:val="2"/>
      <w:kern w:val="0"/>
      <w:szCs w:val="21"/>
    </w:rPr>
  </w:style>
  <w:style w:type="paragraph" w:styleId="af0">
    <w:name w:val="Closing"/>
    <w:basedOn w:val="a"/>
    <w:pPr>
      <w:jc w:val="right"/>
    </w:pPr>
    <w:rPr>
      <w:rFonts w:ascii="Century"/>
      <w:spacing w:val="2"/>
      <w:kern w:val="0"/>
      <w:szCs w:val="21"/>
    </w:rPr>
  </w:style>
  <w:style w:type="paragraph" w:styleId="20">
    <w:name w:val="Body Text Indent 2"/>
    <w:basedOn w:val="a"/>
    <w:pPr>
      <w:ind w:left="831" w:hangingChars="400" w:hanging="831"/>
    </w:pPr>
    <w:rPr>
      <w:szCs w:val="24"/>
    </w:rPr>
  </w:style>
  <w:style w:type="paragraph" w:styleId="30">
    <w:name w:val="Body Text Indent 3"/>
    <w:basedOn w:val="a"/>
    <w:pPr>
      <w:ind w:leftChars="100" w:left="208" w:firstLineChars="100" w:firstLine="208"/>
    </w:pPr>
    <w:rPr>
      <w:szCs w:val="24"/>
    </w:rPr>
  </w:style>
  <w:style w:type="paragraph" w:styleId="af1">
    <w:name w:val="Plain Text"/>
    <w:basedOn w:val="a"/>
    <w:rPr>
      <w:rFonts w:hAnsi="Courier New" w:cs="Courier New"/>
      <w:szCs w:val="21"/>
    </w:rPr>
  </w:style>
  <w:style w:type="paragraph" w:styleId="af2">
    <w:name w:val="Block Text"/>
    <w:basedOn w:val="a"/>
    <w:pPr>
      <w:ind w:leftChars="202" w:left="628" w:rightChars="43" w:right="89" w:hangingChars="100" w:hanging="208"/>
    </w:pPr>
    <w:rPr>
      <w:szCs w:val="24"/>
    </w:rPr>
  </w:style>
  <w:style w:type="paragraph" w:styleId="af3">
    <w:name w:val="List"/>
    <w:basedOn w:val="a"/>
    <w:pPr>
      <w:ind w:left="200" w:hangingChars="200" w:hanging="200"/>
    </w:pPr>
    <w:rPr>
      <w:szCs w:val="24"/>
    </w:rPr>
  </w:style>
  <w:style w:type="paragraph" w:styleId="21">
    <w:name w:val="List 2"/>
    <w:basedOn w:val="a"/>
    <w:pPr>
      <w:ind w:leftChars="200" w:left="100" w:hangingChars="200" w:hanging="200"/>
    </w:pPr>
    <w:rPr>
      <w:szCs w:val="24"/>
    </w:rPr>
  </w:style>
  <w:style w:type="paragraph" w:styleId="af4">
    <w:name w:val="List Continue"/>
    <w:basedOn w:val="a"/>
    <w:pPr>
      <w:spacing w:after="180"/>
      <w:ind w:leftChars="200" w:left="425"/>
    </w:pPr>
    <w:rPr>
      <w:szCs w:val="24"/>
    </w:rPr>
  </w:style>
  <w:style w:type="paragraph" w:styleId="31">
    <w:name w:val="List 3"/>
    <w:basedOn w:val="a"/>
    <w:pPr>
      <w:ind w:leftChars="400" w:left="100" w:hangingChars="200" w:hanging="200"/>
    </w:pPr>
    <w:rPr>
      <w:szCs w:val="24"/>
    </w:rPr>
  </w:style>
  <w:style w:type="paragraph" w:styleId="22">
    <w:name w:val="List Continue 2"/>
    <w:basedOn w:val="a"/>
    <w:pPr>
      <w:spacing w:after="180"/>
      <w:ind w:leftChars="400" w:left="850"/>
    </w:pPr>
    <w:rPr>
      <w:szCs w:val="24"/>
    </w:rPr>
  </w:style>
  <w:style w:type="paragraph" w:styleId="40">
    <w:name w:val="List 4"/>
    <w:basedOn w:val="a"/>
    <w:pPr>
      <w:ind w:leftChars="600" w:left="100" w:hangingChars="200" w:hanging="200"/>
    </w:pPr>
    <w:rPr>
      <w:szCs w:val="24"/>
    </w:rPr>
  </w:style>
  <w:style w:type="paragraph" w:styleId="41">
    <w:name w:val="List Continue 4"/>
    <w:basedOn w:val="a"/>
    <w:pPr>
      <w:spacing w:after="180"/>
      <w:ind w:leftChars="800" w:left="1700"/>
    </w:pPr>
    <w:rPr>
      <w:szCs w:val="24"/>
    </w:rPr>
  </w:style>
  <w:style w:type="paragraph" w:styleId="32">
    <w:name w:val="List Continue 3"/>
    <w:basedOn w:val="a"/>
    <w:pPr>
      <w:spacing w:after="180"/>
      <w:ind w:leftChars="600" w:left="1275"/>
    </w:pPr>
    <w:rPr>
      <w:szCs w:val="24"/>
    </w:rPr>
  </w:style>
  <w:style w:type="character" w:styleId="af5">
    <w:name w:val="FollowedHyperlink"/>
    <w:rPr>
      <w:color w:val="800080"/>
      <w:u w:val="single"/>
    </w:rPr>
  </w:style>
  <w:style w:type="paragraph" w:styleId="23">
    <w:name w:val="Body Text 2"/>
    <w:basedOn w:val="a"/>
    <w:pPr>
      <w:widowControl/>
      <w:jc w:val="left"/>
    </w:pPr>
  </w:style>
  <w:style w:type="paragraph" w:customStyle="1" w:styleId="casubmit1">
    <w:name w:val="casubmit1"/>
    <w:basedOn w:val="a"/>
    <w:pPr>
      <w:widowControl/>
      <w:spacing w:before="75" w:after="75" w:line="336" w:lineRule="atLeast"/>
      <w:jc w:val="center"/>
    </w:pPr>
    <w:rPr>
      <w:rFonts w:ascii="ＭＳ Ｐゴシック" w:eastAsia="ＭＳ Ｐゴシック" w:hAnsi="ＭＳ Ｐゴシック" w:cs="ＭＳ Ｐゴシック"/>
      <w:kern w:val="0"/>
      <w:sz w:val="24"/>
      <w:szCs w:val="24"/>
    </w:rPr>
  </w:style>
  <w:style w:type="paragraph" w:styleId="33">
    <w:name w:val="Body Text 3"/>
    <w:basedOn w:val="a"/>
    <w:rsid w:val="004F267F"/>
    <w:rPr>
      <w:sz w:val="16"/>
      <w:szCs w:val="16"/>
    </w:rPr>
  </w:style>
  <w:style w:type="table" w:styleId="af6">
    <w:name w:val="Table Grid"/>
    <w:basedOn w:val="a1"/>
    <w:uiPriority w:val="59"/>
    <w:rsid w:val="0009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link w:val="af8"/>
    <w:rsid w:val="0054026E"/>
    <w:rPr>
      <w:rFonts w:ascii="MS UI Gothic" w:eastAsia="MS UI Gothic"/>
      <w:sz w:val="18"/>
      <w:szCs w:val="18"/>
      <w:lang w:val="x-none" w:eastAsia="x-none"/>
    </w:rPr>
  </w:style>
  <w:style w:type="character" w:customStyle="1" w:styleId="af8">
    <w:name w:val="見出しマップ (文字)"/>
    <w:link w:val="af7"/>
    <w:rsid w:val="0054026E"/>
    <w:rPr>
      <w:rFonts w:ascii="MS UI Gothic" w:eastAsia="MS UI Gothic"/>
      <w:kern w:val="2"/>
      <w:sz w:val="18"/>
      <w:szCs w:val="18"/>
    </w:rPr>
  </w:style>
  <w:style w:type="character" w:customStyle="1" w:styleId="a9">
    <w:name w:val="フッター (文字)"/>
    <w:link w:val="a8"/>
    <w:uiPriority w:val="99"/>
    <w:rsid w:val="00AB3EDD"/>
    <w:rPr>
      <w:rFonts w:ascii="ＭＳ 明朝"/>
      <w:kern w:val="2"/>
      <w:sz w:val="22"/>
    </w:rPr>
  </w:style>
  <w:style w:type="paragraph" w:customStyle="1" w:styleId="af9">
    <w:name w:val="標準(太郎文書スタイル)"/>
    <w:uiPriority w:val="99"/>
    <w:rsid w:val="003A7614"/>
    <w:pPr>
      <w:overflowPunct w:val="0"/>
      <w:adjustRightInd w:val="0"/>
      <w:textAlignment w:val="baseline"/>
    </w:pPr>
    <w:rPr>
      <w:rFonts w:hAnsi="Times New Roman"/>
      <w:color w:val="000000"/>
      <w:szCs w:val="21"/>
    </w:rPr>
  </w:style>
  <w:style w:type="paragraph" w:customStyle="1" w:styleId="afa">
    <w:name w:val="起案理由箇条書スタイル"/>
    <w:basedOn w:val="a"/>
    <w:rsid w:val="00AE398A"/>
    <w:pPr>
      <w:wordWrap w:val="0"/>
      <w:autoSpaceDE w:val="0"/>
      <w:autoSpaceDN w:val="0"/>
      <w:ind w:left="100" w:hangingChars="100" w:hanging="100"/>
      <w:jc w:val="left"/>
    </w:pPr>
    <w:rPr>
      <w:kern w:val="0"/>
      <w:szCs w:val="24"/>
    </w:rPr>
  </w:style>
  <w:style w:type="paragraph" w:styleId="afb">
    <w:name w:val="List Paragraph"/>
    <w:basedOn w:val="a"/>
    <w:uiPriority w:val="34"/>
    <w:qFormat/>
    <w:rsid w:val="00A223A0"/>
    <w:pPr>
      <w:ind w:leftChars="400" w:left="840"/>
    </w:pPr>
  </w:style>
  <w:style w:type="character" w:customStyle="1" w:styleId="af">
    <w:name w:val="記 (文字)"/>
    <w:basedOn w:val="a0"/>
    <w:link w:val="ae"/>
    <w:uiPriority w:val="99"/>
    <w:rsid w:val="00734666"/>
    <w:rPr>
      <w:spacing w:val="2"/>
      <w:sz w:val="22"/>
      <w:szCs w:val="21"/>
    </w:rPr>
  </w:style>
  <w:style w:type="paragraph" w:styleId="afc">
    <w:name w:val="Balloon Text"/>
    <w:basedOn w:val="a"/>
    <w:link w:val="afd"/>
    <w:rsid w:val="00765F5E"/>
    <w:rPr>
      <w:rFonts w:asciiTheme="majorHAnsi" w:eastAsiaTheme="majorEastAsia" w:hAnsiTheme="majorHAnsi" w:cstheme="majorBidi"/>
      <w:sz w:val="18"/>
      <w:szCs w:val="18"/>
    </w:rPr>
  </w:style>
  <w:style w:type="character" w:customStyle="1" w:styleId="afd">
    <w:name w:val="吹き出し (文字)"/>
    <w:basedOn w:val="a0"/>
    <w:link w:val="afc"/>
    <w:rsid w:val="00765F5E"/>
    <w:rPr>
      <w:rFonts w:asciiTheme="majorHAnsi" w:eastAsiaTheme="majorEastAsia" w:hAnsiTheme="majorHAnsi" w:cstheme="majorBidi"/>
      <w:kern w:val="2"/>
      <w:sz w:val="18"/>
      <w:szCs w:val="18"/>
    </w:rPr>
  </w:style>
  <w:style w:type="character" w:styleId="afe">
    <w:name w:val="annotation reference"/>
    <w:basedOn w:val="a0"/>
    <w:rsid w:val="00BE1937"/>
    <w:rPr>
      <w:sz w:val="18"/>
      <w:szCs w:val="18"/>
    </w:rPr>
  </w:style>
  <w:style w:type="paragraph" w:styleId="aff">
    <w:name w:val="annotation text"/>
    <w:basedOn w:val="a"/>
    <w:link w:val="aff0"/>
    <w:rsid w:val="00BE1937"/>
    <w:pPr>
      <w:jc w:val="left"/>
    </w:pPr>
  </w:style>
  <w:style w:type="character" w:customStyle="1" w:styleId="aff0">
    <w:name w:val="コメント文字列 (文字)"/>
    <w:basedOn w:val="a0"/>
    <w:link w:val="aff"/>
    <w:rsid w:val="00BE1937"/>
    <w:rPr>
      <w:rFonts w:ascii="ＭＳ 明朝"/>
      <w:kern w:val="2"/>
      <w:sz w:val="22"/>
    </w:rPr>
  </w:style>
  <w:style w:type="paragraph" w:styleId="aff1">
    <w:name w:val="annotation subject"/>
    <w:basedOn w:val="aff"/>
    <w:next w:val="aff"/>
    <w:link w:val="aff2"/>
    <w:rsid w:val="00BE1937"/>
    <w:rPr>
      <w:b/>
      <w:bCs/>
    </w:rPr>
  </w:style>
  <w:style w:type="character" w:customStyle="1" w:styleId="aff2">
    <w:name w:val="コメント内容 (文字)"/>
    <w:basedOn w:val="aff0"/>
    <w:link w:val="aff1"/>
    <w:rsid w:val="00BE1937"/>
    <w:rPr>
      <w:rFonts w:ascii="ＭＳ 明朝"/>
      <w:b/>
      <w:bCs/>
      <w:kern w:val="2"/>
      <w:sz w:val="22"/>
    </w:rPr>
  </w:style>
  <w:style w:type="paragraph" w:styleId="aff3">
    <w:name w:val="Subtitle"/>
    <w:basedOn w:val="a"/>
    <w:next w:val="a"/>
    <w:pPr>
      <w:keepNext/>
      <w:keepLines/>
      <w:spacing w:before="360" w:after="80"/>
    </w:pPr>
    <w:rPr>
      <w:rFonts w:ascii="Georgia" w:eastAsia="Georgia" w:hAnsi="Georgia" w:cs="Georgia"/>
      <w:i/>
      <w:color w:val="666666"/>
      <w:sz w:val="48"/>
      <w:szCs w:val="48"/>
    </w:r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BSeeayveozhqQpDv7/YAzCdcnA==">CgMxLjA4AHIhMVBuQWdtZktLNlZ3Y29SZ0ZCU2dnNm41aFVQVUNtZ2Zw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稲村尊史</dc:creator>
  <cp:lastModifiedBy>山本　敦志</cp:lastModifiedBy>
  <cp:revision>2</cp:revision>
  <dcterms:created xsi:type="dcterms:W3CDTF">2024-07-21T20:44:00Z</dcterms:created>
  <dcterms:modified xsi:type="dcterms:W3CDTF">2024-08-13T08:38:00Z</dcterms:modified>
</cp:coreProperties>
</file>